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4916C0">
        <w:rPr>
          <w:b/>
        </w:rPr>
        <w:t>14 февраля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320175">
        <w:rPr>
          <w:b/>
        </w:rPr>
        <w:t xml:space="preserve">                            № 10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320175">
        <w:rPr>
          <w:b/>
        </w:rPr>
        <w:t>улица Калинина, участок № 26</w:t>
      </w:r>
      <w:r>
        <w:rPr>
          <w:b/>
        </w:rPr>
        <w:t xml:space="preserve">,  классификатору видов разрешенного использования земельных  участков» </w:t>
      </w:r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 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Правила), утвержденными решением Собрания представителей  сельского</w:t>
      </w:r>
      <w:proofErr w:type="gramEnd"/>
      <w:r>
        <w:rPr>
          <w:rStyle w:val="apple-converted-space"/>
          <w:shd w:val="clear" w:color="auto" w:fill="FFFFFF"/>
        </w:rPr>
        <w:t xml:space="preserve"> поселения Верхние Белозерки муниципального района Ставропольский Самарской области,  рассмотрев заявление гр. </w:t>
      </w:r>
      <w:r w:rsidR="00320175">
        <w:rPr>
          <w:rStyle w:val="apple-converted-space"/>
          <w:shd w:val="clear" w:color="auto" w:fill="FFFFFF"/>
        </w:rPr>
        <w:t xml:space="preserve">Елова Александра </w:t>
      </w:r>
      <w:r w:rsidR="004916C0">
        <w:rPr>
          <w:rStyle w:val="apple-converted-space"/>
          <w:shd w:val="clear" w:color="auto" w:fill="FFFFFF"/>
        </w:rPr>
        <w:t>Геннадьевича</w:t>
      </w:r>
      <w:r>
        <w:rPr>
          <w:rStyle w:val="apple-converted-space"/>
          <w:shd w:val="clear" w:color="auto" w:fill="FFFFFF"/>
        </w:rPr>
        <w:t xml:space="preserve"> от </w:t>
      </w:r>
      <w:r w:rsidR="00320175">
        <w:rPr>
          <w:rStyle w:val="apple-converted-space"/>
          <w:shd w:val="clear" w:color="auto" w:fill="FFFFFF"/>
        </w:rPr>
        <w:t>11.02</w:t>
      </w:r>
      <w:r w:rsidR="00202041">
        <w:rPr>
          <w:rStyle w:val="apple-converted-space"/>
          <w:shd w:val="clear" w:color="auto" w:fill="FFFFFF"/>
        </w:rPr>
        <w:t xml:space="preserve">.2019г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4916C0">
        <w:rPr>
          <w:rStyle w:val="apple-converted-space"/>
          <w:shd w:val="clear" w:color="auto" w:fill="FFFFFF"/>
        </w:rPr>
        <w:t>астровым номером 63:32:1003</w:t>
      </w:r>
      <w:r w:rsidR="00320175">
        <w:rPr>
          <w:rStyle w:val="apple-converted-space"/>
          <w:shd w:val="clear" w:color="auto" w:fill="FFFFFF"/>
        </w:rPr>
        <w:t>007:11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320175">
        <w:rPr>
          <w:rStyle w:val="apple-converted-space"/>
          <w:shd w:val="clear" w:color="auto" w:fill="FFFFFF"/>
        </w:rPr>
        <w:t>2473</w:t>
      </w:r>
      <w:r>
        <w:rPr>
          <w:rStyle w:val="apple-converted-space"/>
          <w:shd w:val="clear" w:color="auto" w:fill="FFFFFF"/>
        </w:rPr>
        <w:t xml:space="preserve"> кв.м.  расположенного по адресу: 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320175">
        <w:rPr>
          <w:rStyle w:val="apple-converted-space"/>
          <w:shd w:val="clear" w:color="auto" w:fill="FFFFFF"/>
        </w:rPr>
        <w:t>улица Калинина</w:t>
      </w:r>
      <w:r w:rsidR="00F21D18">
        <w:rPr>
          <w:rStyle w:val="apple-converted-space"/>
          <w:shd w:val="clear" w:color="auto" w:fill="FFFFFF"/>
        </w:rPr>
        <w:t xml:space="preserve">, </w:t>
      </w:r>
      <w:r w:rsidR="00320175">
        <w:rPr>
          <w:rStyle w:val="apple-converted-space"/>
          <w:shd w:val="clear" w:color="auto" w:fill="FFFFFF"/>
        </w:rPr>
        <w:t>участок № 26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202041">
        <w:rPr>
          <w:rStyle w:val="apple-converted-space"/>
          <w:shd w:val="clear" w:color="auto" w:fill="FFFFFF"/>
        </w:rPr>
        <w:t xml:space="preserve"> </w:t>
      </w:r>
      <w:r w:rsidR="00320175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, в виду разрешенного использования–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proofErr w:type="gramStart"/>
      <w:r w:rsidR="003F5822">
        <w:rPr>
          <w:rStyle w:val="apple-converted-space"/>
          <w:shd w:val="clear" w:color="auto" w:fill="FFFFFF"/>
        </w:rPr>
        <w:t>ин</w:t>
      </w:r>
      <w:proofErr w:type="gramEnd"/>
      <w:r w:rsidR="003F5822">
        <w:rPr>
          <w:rStyle w:val="apple-converted-space"/>
          <w:shd w:val="clear" w:color="auto" w:fill="FFFFFF"/>
        </w:rPr>
        <w:t>дивидуальная жилая застройка</w:t>
      </w:r>
      <w:r>
        <w:rPr>
          <w:rStyle w:val="apple-converted-space"/>
          <w:shd w:val="clear" w:color="auto" w:fill="FFFFFF"/>
        </w:rPr>
        <w:t xml:space="preserve"> (код 2.1) 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</w:p>
    <w:p w:rsidR="00065842" w:rsidRPr="00BB45F4" w:rsidRDefault="00065842" w:rsidP="00065842">
      <w:pPr>
        <w:jc w:val="both"/>
      </w:pPr>
      <w:r>
        <w:t xml:space="preserve">  2.Считать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C20D3"/>
    <w:rsid w:val="0013479C"/>
    <w:rsid w:val="00136884"/>
    <w:rsid w:val="001E65F9"/>
    <w:rsid w:val="00202041"/>
    <w:rsid w:val="00320175"/>
    <w:rsid w:val="003531C0"/>
    <w:rsid w:val="003F5822"/>
    <w:rsid w:val="00463B73"/>
    <w:rsid w:val="004916C0"/>
    <w:rsid w:val="00513496"/>
    <w:rsid w:val="00605EBB"/>
    <w:rsid w:val="006610D1"/>
    <w:rsid w:val="00946CF4"/>
    <w:rsid w:val="009A2CF8"/>
    <w:rsid w:val="00AF449D"/>
    <w:rsid w:val="00B346AD"/>
    <w:rsid w:val="00C25BCF"/>
    <w:rsid w:val="00D1436D"/>
    <w:rsid w:val="00E81DDC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2</Pages>
  <Words>425</Words>
  <Characters>2426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8</cp:revision>
  <cp:lastPrinted>2019-02-14T10:22:00Z</cp:lastPrinted>
  <dcterms:created xsi:type="dcterms:W3CDTF">2018-09-24T09:25:00Z</dcterms:created>
  <dcterms:modified xsi:type="dcterms:W3CDTF">2019-02-14T10:23:00Z</dcterms:modified>
</cp:coreProperties>
</file>